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BD5" w14:textId="77777777" w:rsidR="0048693D" w:rsidRPr="00C56BCA" w:rsidRDefault="0048693D" w:rsidP="00075B6E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  <w:r w:rsidRPr="00C56BCA">
        <w:rPr>
          <w:rFonts w:eastAsia="Times New Roman" w:cstheme="minorHAnsi"/>
          <w:b/>
          <w:bCs/>
          <w:lang w:val="en-US" w:eastAsia="en-GB"/>
        </w:rPr>
        <w:t>2021 changes to the Officiating Pathway</w:t>
      </w:r>
    </w:p>
    <w:p w14:paraId="5BBC87BD" w14:textId="77777777" w:rsidR="0048693D" w:rsidRDefault="0048693D" w:rsidP="0048693D">
      <w:pPr>
        <w:spacing w:after="0" w:line="240" w:lineRule="auto"/>
        <w:ind w:left="720"/>
        <w:textAlignment w:val="baseline"/>
        <w:rPr>
          <w:rFonts w:eastAsia="Times New Roman" w:cstheme="minorHAnsi"/>
          <w:lang w:val="en-US" w:eastAsia="en-GB"/>
        </w:rPr>
      </w:pPr>
    </w:p>
    <w:p w14:paraId="6AB05252" w14:textId="00561A64" w:rsidR="0048693D" w:rsidRDefault="0048693D" w:rsidP="00075B6E">
      <w:pPr>
        <w:spacing w:after="0" w:line="240" w:lineRule="auto"/>
        <w:textAlignment w:val="baseline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England Netball (EN) </w:t>
      </w:r>
      <w:r w:rsidR="006829BE">
        <w:rPr>
          <w:rFonts w:eastAsia="Times New Roman" w:cstheme="minorHAnsi"/>
          <w:lang w:val="en-US" w:eastAsia="en-GB"/>
        </w:rPr>
        <w:t>have</w:t>
      </w:r>
      <w:r>
        <w:rPr>
          <w:rFonts w:eastAsia="Times New Roman" w:cstheme="minorHAnsi"/>
          <w:lang w:val="en-US" w:eastAsia="en-GB"/>
        </w:rPr>
        <w:t xml:space="preserve"> introduc</w:t>
      </w:r>
      <w:r w:rsidR="006829BE">
        <w:rPr>
          <w:rFonts w:eastAsia="Times New Roman" w:cstheme="minorHAnsi"/>
          <w:lang w:val="en-US" w:eastAsia="en-GB"/>
        </w:rPr>
        <w:t>ed</w:t>
      </w:r>
      <w:r>
        <w:rPr>
          <w:rFonts w:eastAsia="Times New Roman" w:cstheme="minorHAnsi"/>
          <w:lang w:val="en-US" w:eastAsia="en-GB"/>
        </w:rPr>
        <w:t xml:space="preserve"> changes to the Officiating Pathway in 2021. These changes are summari</w:t>
      </w:r>
      <w:r w:rsidR="00075B6E">
        <w:rPr>
          <w:rFonts w:eastAsia="Times New Roman" w:cstheme="minorHAnsi"/>
          <w:lang w:val="en-US" w:eastAsia="en-GB"/>
        </w:rPr>
        <w:t>s</w:t>
      </w:r>
      <w:r>
        <w:rPr>
          <w:rFonts w:eastAsia="Times New Roman" w:cstheme="minorHAnsi"/>
          <w:lang w:val="en-US" w:eastAsia="en-GB"/>
        </w:rPr>
        <w:t>ed below.</w:t>
      </w:r>
    </w:p>
    <w:p w14:paraId="09530CE0" w14:textId="77777777" w:rsidR="0048693D" w:rsidRDefault="0048693D" w:rsidP="0048693D">
      <w:pPr>
        <w:spacing w:after="0" w:line="240" w:lineRule="auto"/>
        <w:ind w:left="720"/>
        <w:textAlignment w:val="baseline"/>
        <w:rPr>
          <w:rFonts w:eastAsia="Times New Roman" w:cstheme="minorHAnsi"/>
          <w:lang w:val="en-US" w:eastAsia="en-GB"/>
        </w:rPr>
      </w:pPr>
    </w:p>
    <w:p w14:paraId="4B17AC79" w14:textId="77777777" w:rsidR="006829BE" w:rsidRDefault="0048693D" w:rsidP="00303FA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lang w:val="en-US" w:eastAsia="en-GB"/>
        </w:rPr>
      </w:pPr>
      <w:r w:rsidRPr="00303FA4">
        <w:rPr>
          <w:rFonts w:eastAsia="Times New Roman" w:cstheme="minorHAnsi"/>
          <w:lang w:val="en-US" w:eastAsia="en-GB"/>
        </w:rPr>
        <w:t xml:space="preserve">The Into Officiating Award will become the </w:t>
      </w:r>
      <w:r w:rsidRPr="006829BE">
        <w:rPr>
          <w:rFonts w:eastAsia="Times New Roman" w:cstheme="minorHAnsi"/>
          <w:b/>
          <w:bCs/>
          <w:lang w:val="en-US" w:eastAsia="en-GB"/>
        </w:rPr>
        <w:t>mandatory</w:t>
      </w:r>
      <w:r w:rsidRPr="00303FA4">
        <w:rPr>
          <w:rFonts w:eastAsia="Times New Roman" w:cstheme="minorHAnsi"/>
          <w:lang w:val="en-US" w:eastAsia="en-GB"/>
        </w:rPr>
        <w:t xml:space="preserve"> first step for all new learners. Learners must attend an Into Officiating course and pass the Into Officiating Practical Assessment before moving on to a C Award course. </w:t>
      </w:r>
    </w:p>
    <w:p w14:paraId="5525CA66" w14:textId="77777777" w:rsidR="006829BE" w:rsidRPr="006829BE" w:rsidRDefault="006829BE" w:rsidP="006829BE">
      <w:pPr>
        <w:spacing w:after="0" w:line="240" w:lineRule="auto"/>
        <w:ind w:left="1080"/>
        <w:textAlignment w:val="baseline"/>
        <w:rPr>
          <w:rFonts w:eastAsia="Times New Roman" w:cstheme="minorHAnsi"/>
          <w:lang w:val="en-US" w:eastAsia="en-GB"/>
        </w:rPr>
      </w:pPr>
    </w:p>
    <w:p w14:paraId="5221B53B" w14:textId="66408B1D" w:rsidR="0048693D" w:rsidRPr="00303FA4" w:rsidRDefault="0048693D" w:rsidP="006829BE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lang w:val="en-US" w:eastAsia="en-GB"/>
        </w:rPr>
      </w:pPr>
      <w:r w:rsidRPr="00303FA4">
        <w:rPr>
          <w:rFonts w:eastAsia="Times New Roman" w:cstheme="minorHAnsi"/>
          <w:lang w:val="en-US" w:eastAsia="en-GB"/>
        </w:rPr>
        <w:t xml:space="preserve"> Learners who have already attended a C</w:t>
      </w:r>
      <w:r w:rsidR="00075B6E">
        <w:rPr>
          <w:rFonts w:eastAsia="Times New Roman" w:cstheme="minorHAnsi"/>
          <w:lang w:val="en-US" w:eastAsia="en-GB"/>
        </w:rPr>
        <w:t xml:space="preserve"> </w:t>
      </w:r>
      <w:r w:rsidRPr="00303FA4">
        <w:rPr>
          <w:rFonts w:eastAsia="Times New Roman" w:cstheme="minorHAnsi"/>
          <w:lang w:val="en-US" w:eastAsia="en-GB"/>
        </w:rPr>
        <w:t xml:space="preserve">Award course but haven’t yet passed the C Award Written Paper and/or the C Award Practical Pre-assessment will </w:t>
      </w:r>
      <w:r w:rsidRPr="006829BE">
        <w:rPr>
          <w:rFonts w:eastAsia="Times New Roman" w:cstheme="minorHAnsi"/>
          <w:b/>
          <w:bCs/>
          <w:lang w:val="en-US" w:eastAsia="en-GB"/>
        </w:rPr>
        <w:t>not</w:t>
      </w:r>
      <w:r w:rsidRPr="00303FA4">
        <w:rPr>
          <w:rFonts w:eastAsia="Times New Roman" w:cstheme="minorHAnsi"/>
          <w:lang w:val="en-US" w:eastAsia="en-GB"/>
        </w:rPr>
        <w:t xml:space="preserve"> need to pass the Into Officiating Practical Assessment before progressing with their C Award.</w:t>
      </w:r>
    </w:p>
    <w:p w14:paraId="723279B0" w14:textId="77777777" w:rsidR="0048693D" w:rsidRDefault="0048693D" w:rsidP="0048693D">
      <w:pPr>
        <w:spacing w:after="0" w:line="240" w:lineRule="auto"/>
        <w:ind w:left="720"/>
        <w:textAlignment w:val="baseline"/>
        <w:rPr>
          <w:rFonts w:eastAsia="Times New Roman" w:cstheme="minorHAnsi"/>
          <w:lang w:val="en-US" w:eastAsia="en-GB"/>
        </w:rPr>
      </w:pPr>
    </w:p>
    <w:p w14:paraId="15734C4D" w14:textId="6EF3DFBE" w:rsidR="0048693D" w:rsidRPr="00303FA4" w:rsidRDefault="0048693D" w:rsidP="00303FA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lang w:val="en-US" w:eastAsia="en-GB"/>
        </w:rPr>
      </w:pPr>
      <w:r w:rsidRPr="00303FA4">
        <w:rPr>
          <w:rFonts w:eastAsia="Times New Roman" w:cstheme="minorHAnsi"/>
          <w:lang w:val="en-US" w:eastAsia="en-GB"/>
        </w:rPr>
        <w:t>The C Award Written Paper will be taken online: the cost will be £10.</w:t>
      </w:r>
    </w:p>
    <w:p w14:paraId="0342E717" w14:textId="77777777" w:rsidR="0048693D" w:rsidRDefault="0048693D" w:rsidP="0048693D">
      <w:pPr>
        <w:spacing w:after="0" w:line="240" w:lineRule="auto"/>
        <w:ind w:left="720"/>
        <w:textAlignment w:val="baseline"/>
        <w:rPr>
          <w:rFonts w:eastAsia="Times New Roman" w:cstheme="minorHAnsi"/>
          <w:lang w:val="en-US" w:eastAsia="en-GB"/>
        </w:rPr>
      </w:pPr>
    </w:p>
    <w:p w14:paraId="38A80AEA" w14:textId="359B3725" w:rsidR="0048693D" w:rsidRPr="00303FA4" w:rsidRDefault="0048693D" w:rsidP="00303FA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303FA4">
        <w:rPr>
          <w:rFonts w:eastAsia="Times New Roman" w:cstheme="minorHAnsi"/>
          <w:lang w:val="en-US" w:eastAsia="en-GB"/>
        </w:rPr>
        <w:t xml:space="preserve">Into Officiating and C Award courses will be delivered online: B Award courses will be a blend of online learning and a practical session. </w:t>
      </w:r>
      <w:r w:rsidR="00C56BCA" w:rsidRPr="00303FA4">
        <w:rPr>
          <w:rFonts w:eastAsia="Times New Roman" w:cstheme="minorHAnsi"/>
          <w:lang w:val="en-US" w:eastAsia="en-GB"/>
        </w:rPr>
        <w:t xml:space="preserve">Counties will organise practical sessions for learners who have attended an Into Officiating or C Award course. </w:t>
      </w:r>
      <w:r w:rsidRPr="00303FA4">
        <w:rPr>
          <w:rFonts w:eastAsia="Times New Roman" w:cstheme="minorHAnsi"/>
          <w:lang w:val="en-US" w:eastAsia="en-GB"/>
        </w:rPr>
        <w:t>All course bookings will be managed by EN online and all learners will need full EN membership to book a course online.</w:t>
      </w:r>
    </w:p>
    <w:p w14:paraId="21B77746" w14:textId="77777777" w:rsidR="0048693D" w:rsidRPr="0048693D" w:rsidRDefault="0048693D" w:rsidP="0048693D">
      <w:pPr>
        <w:spacing w:after="0" w:line="240" w:lineRule="auto"/>
        <w:ind w:left="720"/>
        <w:textAlignment w:val="baseline"/>
        <w:rPr>
          <w:rFonts w:eastAsia="Times New Roman" w:cstheme="minorHAnsi"/>
          <w:lang w:eastAsia="en-GB"/>
        </w:rPr>
      </w:pPr>
    </w:p>
    <w:p w14:paraId="2C32EF6A" w14:textId="17C4C577" w:rsidR="00C56BCA" w:rsidRDefault="00C56BCA" w:rsidP="00075B6E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  <w:r w:rsidRPr="00303FA4">
        <w:rPr>
          <w:rFonts w:eastAsia="Times New Roman" w:cstheme="minorHAnsi"/>
          <w:b/>
          <w:bCs/>
          <w:lang w:val="en-US" w:eastAsia="en-GB"/>
        </w:rPr>
        <w:t>Course content/cost</w:t>
      </w:r>
    </w:p>
    <w:p w14:paraId="17DC0F0E" w14:textId="77777777" w:rsidR="00075B6E" w:rsidRDefault="00075B6E" w:rsidP="00075B6E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16676EC1" w14:textId="696D0EC2" w:rsidR="0048693D" w:rsidRPr="00075B6E" w:rsidRDefault="0048693D" w:rsidP="00075B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75B6E">
        <w:rPr>
          <w:rFonts w:eastAsia="Times New Roman" w:cstheme="minorHAnsi"/>
          <w:lang w:val="en-US" w:eastAsia="en-GB"/>
        </w:rPr>
        <w:t>Into Officiating courses</w:t>
      </w:r>
      <w:r w:rsidR="00C56BCA" w:rsidRPr="00075B6E">
        <w:rPr>
          <w:rFonts w:eastAsia="Times New Roman" w:cstheme="minorHAnsi"/>
          <w:lang w:val="en-US" w:eastAsia="en-GB"/>
        </w:rPr>
        <w:t xml:space="preserve"> </w:t>
      </w:r>
      <w:r w:rsidRPr="00075B6E">
        <w:rPr>
          <w:rFonts w:eastAsia="Times New Roman" w:cstheme="minorHAnsi"/>
          <w:lang w:val="en-US" w:eastAsia="en-GB"/>
        </w:rPr>
        <w:t xml:space="preserve">will comprise of two 2-hour interactive virtual sessions delivered via Zoom. Learners will each receive a hard </w:t>
      </w:r>
      <w:r w:rsidR="00255709" w:rsidRPr="00075B6E">
        <w:rPr>
          <w:rFonts w:eastAsia="Times New Roman" w:cstheme="minorHAnsi"/>
          <w:lang w:val="en-US" w:eastAsia="en-GB"/>
        </w:rPr>
        <w:t xml:space="preserve">copy </w:t>
      </w:r>
      <w:r w:rsidRPr="00075B6E">
        <w:rPr>
          <w:rFonts w:eastAsia="Times New Roman" w:cstheme="minorHAnsi"/>
          <w:lang w:val="en-US" w:eastAsia="en-GB"/>
        </w:rPr>
        <w:t>resource, a whistle and a rule book prior to the course. The cost of the course will be £40 per learner</w:t>
      </w:r>
      <w:r w:rsidR="00C56BCA" w:rsidRPr="00075B6E">
        <w:rPr>
          <w:rFonts w:eastAsia="Times New Roman" w:cstheme="minorHAnsi"/>
          <w:lang w:val="en-US" w:eastAsia="en-GB"/>
        </w:rPr>
        <w:t>.</w:t>
      </w:r>
    </w:p>
    <w:p w14:paraId="1910B00B" w14:textId="77777777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val="en-US" w:eastAsia="en-GB"/>
        </w:rPr>
        <w:t> </w:t>
      </w:r>
    </w:p>
    <w:p w14:paraId="303E45E0" w14:textId="23253130" w:rsidR="0048693D" w:rsidRPr="00075B6E" w:rsidRDefault="0048693D" w:rsidP="00075B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75B6E">
        <w:rPr>
          <w:rFonts w:eastAsia="Times New Roman" w:cstheme="minorHAnsi"/>
          <w:lang w:val="en-US" w:eastAsia="en-GB"/>
        </w:rPr>
        <w:t>C Award courses will comprise of two 1 ½ hour interactive virtual sessions delivered via Zoom. Each learner will receive an electronic resource to support the course delivery. Once the virtual course is completed</w:t>
      </w:r>
      <w:r w:rsidR="00075B6E" w:rsidRPr="00075B6E">
        <w:rPr>
          <w:rFonts w:eastAsia="Times New Roman" w:cstheme="minorHAnsi"/>
          <w:lang w:val="en-US" w:eastAsia="en-GB"/>
        </w:rPr>
        <w:t>,</w:t>
      </w:r>
      <w:r w:rsidRPr="00075B6E">
        <w:rPr>
          <w:rFonts w:eastAsia="Times New Roman" w:cstheme="minorHAnsi"/>
          <w:lang w:val="en-US" w:eastAsia="en-GB"/>
        </w:rPr>
        <w:t xml:space="preserve"> the learner will be invited to take their C </w:t>
      </w:r>
      <w:r w:rsidR="006829BE">
        <w:rPr>
          <w:rFonts w:eastAsia="Times New Roman" w:cstheme="minorHAnsi"/>
          <w:lang w:val="en-US" w:eastAsia="en-GB"/>
        </w:rPr>
        <w:t>A</w:t>
      </w:r>
      <w:r w:rsidRPr="00075B6E">
        <w:rPr>
          <w:rFonts w:eastAsia="Times New Roman" w:cstheme="minorHAnsi"/>
          <w:lang w:val="en-US" w:eastAsia="en-GB"/>
        </w:rPr>
        <w:t xml:space="preserve">ward </w:t>
      </w:r>
      <w:r w:rsidR="006829BE">
        <w:rPr>
          <w:rFonts w:eastAsia="Times New Roman" w:cstheme="minorHAnsi"/>
          <w:lang w:val="en-US" w:eastAsia="en-GB"/>
        </w:rPr>
        <w:t>W</w:t>
      </w:r>
      <w:r w:rsidRPr="00075B6E">
        <w:rPr>
          <w:rFonts w:eastAsia="Times New Roman" w:cstheme="minorHAnsi"/>
          <w:lang w:val="en-US" w:eastAsia="en-GB"/>
        </w:rPr>
        <w:t xml:space="preserve">ritten </w:t>
      </w:r>
      <w:r w:rsidR="006829BE">
        <w:rPr>
          <w:rFonts w:eastAsia="Times New Roman" w:cstheme="minorHAnsi"/>
          <w:lang w:val="en-US" w:eastAsia="en-GB"/>
        </w:rPr>
        <w:t>Paper</w:t>
      </w:r>
      <w:r w:rsidRPr="00075B6E">
        <w:rPr>
          <w:rFonts w:eastAsia="Times New Roman" w:cstheme="minorHAnsi"/>
          <w:lang w:val="en-US" w:eastAsia="en-GB"/>
        </w:rPr>
        <w:t xml:space="preserve"> online. The cost of the course (including one attempt at the C </w:t>
      </w:r>
      <w:r w:rsidR="00255709" w:rsidRPr="00075B6E">
        <w:rPr>
          <w:rFonts w:eastAsia="Times New Roman" w:cstheme="minorHAnsi"/>
          <w:lang w:val="en-US" w:eastAsia="en-GB"/>
        </w:rPr>
        <w:t>A</w:t>
      </w:r>
      <w:r w:rsidRPr="00075B6E">
        <w:rPr>
          <w:rFonts w:eastAsia="Times New Roman" w:cstheme="minorHAnsi"/>
          <w:lang w:val="en-US" w:eastAsia="en-GB"/>
        </w:rPr>
        <w:t xml:space="preserve">ward </w:t>
      </w:r>
      <w:r w:rsidR="00255709" w:rsidRPr="00075B6E">
        <w:rPr>
          <w:rFonts w:eastAsia="Times New Roman" w:cstheme="minorHAnsi"/>
          <w:lang w:val="en-US" w:eastAsia="en-GB"/>
        </w:rPr>
        <w:t>W</w:t>
      </w:r>
      <w:r w:rsidRPr="00075B6E">
        <w:rPr>
          <w:rFonts w:eastAsia="Times New Roman" w:cstheme="minorHAnsi"/>
          <w:lang w:val="en-US" w:eastAsia="en-GB"/>
        </w:rPr>
        <w:t xml:space="preserve">ritten </w:t>
      </w:r>
      <w:r w:rsidR="00255709" w:rsidRPr="00075B6E">
        <w:rPr>
          <w:rFonts w:eastAsia="Times New Roman" w:cstheme="minorHAnsi"/>
          <w:lang w:val="en-US" w:eastAsia="en-GB"/>
        </w:rPr>
        <w:t>Paper</w:t>
      </w:r>
      <w:r w:rsidRPr="00075B6E">
        <w:rPr>
          <w:rFonts w:eastAsia="Times New Roman" w:cstheme="minorHAnsi"/>
          <w:lang w:val="en-US" w:eastAsia="en-GB"/>
        </w:rPr>
        <w:t xml:space="preserve"> – usually an additional £10) will be £45 per learner</w:t>
      </w:r>
      <w:r w:rsidR="00C56BCA" w:rsidRPr="00075B6E">
        <w:rPr>
          <w:rFonts w:eastAsia="Times New Roman" w:cstheme="minorHAnsi"/>
          <w:lang w:val="en-US" w:eastAsia="en-GB"/>
        </w:rPr>
        <w:t>.</w:t>
      </w:r>
    </w:p>
    <w:p w14:paraId="600B7ED6" w14:textId="77777777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val="en-US" w:eastAsia="en-GB"/>
        </w:rPr>
        <w:t> </w:t>
      </w:r>
    </w:p>
    <w:p w14:paraId="340DB721" w14:textId="05F55E36" w:rsidR="0048693D" w:rsidRPr="00075B6E" w:rsidRDefault="00C56BCA" w:rsidP="00075B6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75B6E">
        <w:rPr>
          <w:rFonts w:eastAsia="Times New Roman" w:cstheme="minorHAnsi"/>
          <w:lang w:val="en-US" w:eastAsia="en-GB"/>
        </w:rPr>
        <w:t xml:space="preserve">B </w:t>
      </w:r>
      <w:r w:rsidR="0048693D" w:rsidRPr="00075B6E">
        <w:rPr>
          <w:rFonts w:eastAsia="Times New Roman" w:cstheme="minorHAnsi"/>
          <w:lang w:val="en-US" w:eastAsia="en-GB"/>
        </w:rPr>
        <w:t>Award courses will have a blended approach and will comprise of two 1 ½ hour interactive virtual sessions delivered via Zoom and will be followed up by a 2-hour practical session (delivered face to face). Each learner will receive an electronic resource to support the course delivery. The cost of the course will be £60 per learner.</w:t>
      </w:r>
      <w:r w:rsidR="0048693D" w:rsidRPr="00075B6E">
        <w:rPr>
          <w:rFonts w:eastAsia="Times New Roman" w:cstheme="minorHAnsi"/>
          <w:lang w:eastAsia="en-GB"/>
        </w:rPr>
        <w:t> </w:t>
      </w:r>
    </w:p>
    <w:p w14:paraId="0D37293C" w14:textId="77777777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val="en-US" w:eastAsia="en-GB"/>
        </w:rPr>
        <w:t> </w:t>
      </w:r>
    </w:p>
    <w:p w14:paraId="501D0CBE" w14:textId="142D649A" w:rsidR="00C56BCA" w:rsidRPr="00303FA4" w:rsidRDefault="00C56BCA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  <w:r w:rsidRPr="00303FA4">
        <w:rPr>
          <w:rFonts w:eastAsia="Times New Roman" w:cstheme="minorHAnsi"/>
          <w:b/>
          <w:bCs/>
          <w:lang w:val="en-US" w:eastAsia="en-GB"/>
        </w:rPr>
        <w:t>Timing of EN roll-out plan</w:t>
      </w:r>
    </w:p>
    <w:p w14:paraId="2C79374C" w14:textId="77777777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val="en-US" w:eastAsia="en-GB"/>
        </w:rPr>
      </w:pPr>
    </w:p>
    <w:p w14:paraId="183597C6" w14:textId="3D47F46E" w:rsidR="0048693D" w:rsidRPr="00303FA4" w:rsidRDefault="0048693D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303FA4">
        <w:rPr>
          <w:rFonts w:eastAsia="Times New Roman" w:cstheme="minorHAnsi"/>
          <w:b/>
          <w:bCs/>
          <w:lang w:val="en-US" w:eastAsia="en-GB"/>
        </w:rPr>
        <w:t>I</w:t>
      </w:r>
      <w:r w:rsidR="00C56BCA" w:rsidRPr="00303FA4">
        <w:rPr>
          <w:rFonts w:eastAsia="Times New Roman" w:cstheme="minorHAnsi"/>
          <w:b/>
          <w:bCs/>
          <w:lang w:val="en-US" w:eastAsia="en-GB"/>
        </w:rPr>
        <w:t>nto Officiating</w:t>
      </w:r>
      <w:r w:rsidRPr="00303FA4">
        <w:rPr>
          <w:rFonts w:eastAsia="Times New Roman" w:cstheme="minorHAnsi"/>
          <w:b/>
          <w:bCs/>
          <w:lang w:val="en-US" w:eastAsia="en-GB"/>
        </w:rPr>
        <w:t xml:space="preserve"> courses</w:t>
      </w:r>
      <w:r w:rsidRPr="00303FA4">
        <w:rPr>
          <w:rFonts w:eastAsia="Times New Roman" w:cstheme="minorHAnsi"/>
          <w:b/>
          <w:bCs/>
          <w:lang w:eastAsia="en-GB"/>
        </w:rPr>
        <w:t> </w:t>
      </w:r>
    </w:p>
    <w:p w14:paraId="5B0C4A84" w14:textId="14F38A9C" w:rsidR="0048693D" w:rsidRPr="0048693D" w:rsidRDefault="00C56BCA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val="en-US" w:eastAsia="en-GB"/>
        </w:rPr>
        <w:t>EN</w:t>
      </w:r>
      <w:r w:rsidR="0048693D" w:rsidRPr="0048693D">
        <w:rPr>
          <w:rFonts w:eastAsia="Times New Roman" w:cstheme="minorHAnsi"/>
          <w:lang w:val="en-US" w:eastAsia="en-GB"/>
        </w:rPr>
        <w:t xml:space="preserve"> </w:t>
      </w:r>
      <w:r w:rsidR="006829BE">
        <w:rPr>
          <w:rFonts w:eastAsia="Times New Roman" w:cstheme="minorHAnsi"/>
          <w:lang w:val="en-US" w:eastAsia="en-GB"/>
        </w:rPr>
        <w:t>began</w:t>
      </w:r>
      <w:r w:rsidR="0048693D" w:rsidRPr="0048693D">
        <w:rPr>
          <w:rFonts w:eastAsia="Times New Roman" w:cstheme="minorHAnsi"/>
          <w:lang w:val="en-US" w:eastAsia="en-GB"/>
        </w:rPr>
        <w:t xml:space="preserve"> delivering 4 pilot I</w:t>
      </w:r>
      <w:r>
        <w:rPr>
          <w:rFonts w:eastAsia="Times New Roman" w:cstheme="minorHAnsi"/>
          <w:lang w:val="en-US" w:eastAsia="en-GB"/>
        </w:rPr>
        <w:t>nto Officiating</w:t>
      </w:r>
      <w:r w:rsidR="0048693D" w:rsidRPr="0048693D">
        <w:rPr>
          <w:rFonts w:eastAsia="Times New Roman" w:cstheme="minorHAnsi"/>
          <w:lang w:val="en-US" w:eastAsia="en-GB"/>
        </w:rPr>
        <w:t xml:space="preserve"> courses</w:t>
      </w:r>
      <w:r w:rsidR="006829BE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 xml:space="preserve">at the end of </w:t>
      </w:r>
      <w:r w:rsidR="0048693D" w:rsidRPr="0048693D">
        <w:rPr>
          <w:rFonts w:eastAsia="Times New Roman" w:cstheme="minorHAnsi"/>
          <w:lang w:val="en-US" w:eastAsia="en-GB"/>
        </w:rPr>
        <w:t>March.</w:t>
      </w:r>
      <w:r w:rsidR="0048693D" w:rsidRPr="0048693D">
        <w:rPr>
          <w:rFonts w:eastAsia="Times New Roman" w:cstheme="minorHAnsi"/>
          <w:b/>
          <w:bCs/>
          <w:lang w:val="en-US" w:eastAsia="en-GB"/>
        </w:rPr>
        <w:t> </w:t>
      </w:r>
      <w:r w:rsidR="0048693D" w:rsidRPr="0048693D">
        <w:rPr>
          <w:rFonts w:eastAsia="Times New Roman" w:cstheme="minorHAnsi"/>
          <w:lang w:val="en-US" w:eastAsia="en-GB"/>
        </w:rPr>
        <w:t xml:space="preserve">Based on feedback on the waiting lists, places on these pilot courses </w:t>
      </w:r>
      <w:r w:rsidR="006829BE">
        <w:rPr>
          <w:rFonts w:eastAsia="Times New Roman" w:cstheme="minorHAnsi"/>
          <w:lang w:val="en-US" w:eastAsia="en-GB"/>
        </w:rPr>
        <w:t>are being</w:t>
      </w:r>
      <w:r w:rsidR="0048693D" w:rsidRPr="0048693D">
        <w:rPr>
          <w:rFonts w:eastAsia="Times New Roman" w:cstheme="minorHAnsi"/>
          <w:lang w:val="en-US" w:eastAsia="en-GB"/>
        </w:rPr>
        <w:t xml:space="preserve"> offered to those learners who were booked onto an Into Officiating course that was previously approved by E</w:t>
      </w:r>
      <w:r w:rsidR="00075B6E">
        <w:rPr>
          <w:rFonts w:eastAsia="Times New Roman" w:cstheme="minorHAnsi"/>
          <w:lang w:val="en-US" w:eastAsia="en-GB"/>
        </w:rPr>
        <w:t>N</w:t>
      </w:r>
      <w:r w:rsidR="0048693D" w:rsidRPr="0048693D">
        <w:rPr>
          <w:rFonts w:eastAsia="Times New Roman" w:cstheme="minorHAnsi"/>
          <w:lang w:val="en-US" w:eastAsia="en-GB"/>
        </w:rPr>
        <w:t xml:space="preserve">, a COF number was issued to the </w:t>
      </w:r>
      <w:r>
        <w:rPr>
          <w:rFonts w:eastAsia="Times New Roman" w:cstheme="minorHAnsi"/>
          <w:lang w:val="en-US" w:eastAsia="en-GB"/>
        </w:rPr>
        <w:t>C</w:t>
      </w:r>
      <w:r w:rsidR="0048693D" w:rsidRPr="0048693D">
        <w:rPr>
          <w:rFonts w:eastAsia="Times New Roman" w:cstheme="minorHAnsi"/>
          <w:lang w:val="en-US" w:eastAsia="en-GB"/>
        </w:rPr>
        <w:t xml:space="preserve">ounty and where the associated resources were ordered from Coachwise. </w:t>
      </w:r>
      <w:r>
        <w:rPr>
          <w:rFonts w:eastAsia="Times New Roman" w:cstheme="minorHAnsi"/>
          <w:lang w:val="en-US" w:eastAsia="en-GB"/>
        </w:rPr>
        <w:t>EN</w:t>
      </w:r>
      <w:r w:rsidR="0048693D" w:rsidRPr="0048693D">
        <w:rPr>
          <w:rFonts w:eastAsia="Times New Roman" w:cstheme="minorHAnsi"/>
          <w:lang w:val="en-US" w:eastAsia="en-GB"/>
        </w:rPr>
        <w:t> will contact the relevant course organiser of each of these courses to obtain the details of the learners involved and will work with them to ensure the learners are offered a place on one of the above courses. </w:t>
      </w:r>
    </w:p>
    <w:p w14:paraId="01937DA7" w14:textId="77777777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eastAsia="en-GB"/>
        </w:rPr>
        <w:t> </w:t>
      </w:r>
    </w:p>
    <w:p w14:paraId="12481F07" w14:textId="03E22CBD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val="en-US" w:eastAsia="en-GB"/>
        </w:rPr>
        <w:t xml:space="preserve">The next stage will be to offer a place on one of 10 Into Officiating courses to learners who were booked onto an Into </w:t>
      </w:r>
      <w:r w:rsidR="00075B6E">
        <w:rPr>
          <w:rFonts w:eastAsia="Times New Roman" w:cstheme="minorHAnsi"/>
          <w:lang w:val="en-US" w:eastAsia="en-GB"/>
        </w:rPr>
        <w:t xml:space="preserve">Officiating </w:t>
      </w:r>
      <w:r w:rsidRPr="0048693D">
        <w:rPr>
          <w:rFonts w:eastAsia="Times New Roman" w:cstheme="minorHAnsi"/>
          <w:lang w:val="en-US" w:eastAsia="en-GB"/>
        </w:rPr>
        <w:t>course that was previously approved by E</w:t>
      </w:r>
      <w:r w:rsidR="00075B6E">
        <w:rPr>
          <w:rFonts w:eastAsia="Times New Roman" w:cstheme="minorHAnsi"/>
          <w:lang w:val="en-US" w:eastAsia="en-GB"/>
        </w:rPr>
        <w:t>N</w:t>
      </w:r>
      <w:r w:rsidRPr="0048693D">
        <w:rPr>
          <w:rFonts w:eastAsia="Times New Roman" w:cstheme="minorHAnsi"/>
          <w:lang w:val="en-US" w:eastAsia="en-GB"/>
        </w:rPr>
        <w:t> and a COF number issued. </w:t>
      </w:r>
      <w:r w:rsidR="00C56BCA">
        <w:rPr>
          <w:rFonts w:eastAsia="Times New Roman" w:cstheme="minorHAnsi"/>
          <w:lang w:val="en-US" w:eastAsia="en-GB"/>
        </w:rPr>
        <w:t>EN</w:t>
      </w:r>
      <w:r w:rsidRPr="0048693D">
        <w:rPr>
          <w:rFonts w:eastAsia="Times New Roman" w:cstheme="minorHAnsi"/>
          <w:lang w:val="en-US" w:eastAsia="en-GB"/>
        </w:rPr>
        <w:t xml:space="preserve"> will contact the relevant course organiser of each of these courses to obtain the details of </w:t>
      </w:r>
      <w:r w:rsidRPr="0048693D">
        <w:rPr>
          <w:rFonts w:eastAsia="Times New Roman" w:cstheme="minorHAnsi"/>
          <w:lang w:val="en-US" w:eastAsia="en-GB"/>
        </w:rPr>
        <w:lastRenderedPageBreak/>
        <w:t>the learners involved and will work with them to ensure the learners are offered a place on one of the above courses and payment for the learners. These courses will commence </w:t>
      </w:r>
      <w:r w:rsidR="00C56BCA">
        <w:rPr>
          <w:rFonts w:eastAsia="Times New Roman" w:cstheme="minorHAnsi"/>
          <w:lang w:val="en-US" w:eastAsia="en-GB"/>
        </w:rPr>
        <w:t xml:space="preserve">in mid </w:t>
      </w:r>
      <w:r w:rsidRPr="0048693D">
        <w:rPr>
          <w:rFonts w:eastAsia="Times New Roman" w:cstheme="minorHAnsi"/>
          <w:lang w:val="en-US" w:eastAsia="en-GB"/>
        </w:rPr>
        <w:t>April.</w:t>
      </w:r>
      <w:r w:rsidRPr="0048693D">
        <w:rPr>
          <w:rFonts w:eastAsia="Times New Roman" w:cstheme="minorHAnsi"/>
          <w:lang w:eastAsia="en-GB"/>
        </w:rPr>
        <w:t> </w:t>
      </w:r>
    </w:p>
    <w:p w14:paraId="73DAFB39" w14:textId="77777777" w:rsidR="0048693D" w:rsidRP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eastAsia="en-GB"/>
        </w:rPr>
        <w:t> </w:t>
      </w:r>
    </w:p>
    <w:p w14:paraId="32E4C171" w14:textId="1E9F4C34" w:rsidR="0048693D" w:rsidRDefault="0048693D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8693D">
        <w:rPr>
          <w:rFonts w:eastAsia="Times New Roman" w:cstheme="minorHAnsi"/>
          <w:lang w:val="en-US" w:eastAsia="en-GB"/>
        </w:rPr>
        <w:t>Finally, </w:t>
      </w:r>
      <w:r w:rsidR="00C56BCA">
        <w:rPr>
          <w:rFonts w:eastAsia="Times New Roman" w:cstheme="minorHAnsi"/>
          <w:lang w:val="en-US" w:eastAsia="en-GB"/>
        </w:rPr>
        <w:t>EN</w:t>
      </w:r>
      <w:r w:rsidRPr="0048693D">
        <w:rPr>
          <w:rFonts w:eastAsia="Times New Roman" w:cstheme="minorHAnsi"/>
          <w:lang w:val="en-US" w:eastAsia="en-GB"/>
        </w:rPr>
        <w:t xml:space="preserve"> will be launching new Into </w:t>
      </w:r>
      <w:r w:rsidR="00C56BCA">
        <w:rPr>
          <w:rFonts w:eastAsia="Times New Roman" w:cstheme="minorHAnsi"/>
          <w:lang w:val="en-US" w:eastAsia="en-GB"/>
        </w:rPr>
        <w:t xml:space="preserve">Officiating </w:t>
      </w:r>
      <w:r w:rsidRPr="0048693D">
        <w:rPr>
          <w:rFonts w:eastAsia="Times New Roman" w:cstheme="minorHAnsi"/>
          <w:lang w:val="en-US" w:eastAsia="en-GB"/>
        </w:rPr>
        <w:t xml:space="preserve">courses (to be delivered between May to September) to the Netball family on the </w:t>
      </w:r>
      <w:r w:rsidR="00C56BCA">
        <w:rPr>
          <w:rFonts w:eastAsia="Times New Roman" w:cstheme="minorHAnsi"/>
          <w:lang w:val="en-US" w:eastAsia="en-GB"/>
        </w:rPr>
        <w:t>EN</w:t>
      </w:r>
      <w:r w:rsidRPr="0048693D">
        <w:rPr>
          <w:rFonts w:eastAsia="Times New Roman" w:cstheme="minorHAnsi"/>
          <w:lang w:val="en-US" w:eastAsia="en-GB"/>
        </w:rPr>
        <w:t xml:space="preserve"> course finder </w:t>
      </w:r>
      <w:r w:rsidR="00C56BCA">
        <w:rPr>
          <w:rFonts w:eastAsia="Times New Roman" w:cstheme="minorHAnsi"/>
          <w:lang w:val="en-US" w:eastAsia="en-GB"/>
        </w:rPr>
        <w:t xml:space="preserve">at the end of </w:t>
      </w:r>
      <w:r w:rsidRPr="0048693D">
        <w:rPr>
          <w:rFonts w:eastAsia="Times New Roman" w:cstheme="minorHAnsi"/>
          <w:lang w:val="en-US" w:eastAsia="en-GB"/>
        </w:rPr>
        <w:t xml:space="preserve">April. These courses will be starting </w:t>
      </w:r>
      <w:r w:rsidR="00C56BCA">
        <w:rPr>
          <w:rFonts w:eastAsia="Times New Roman" w:cstheme="minorHAnsi"/>
          <w:lang w:val="en-US" w:eastAsia="en-GB"/>
        </w:rPr>
        <w:t xml:space="preserve">at the end of </w:t>
      </w:r>
      <w:r w:rsidRPr="0048693D">
        <w:rPr>
          <w:rFonts w:eastAsia="Times New Roman" w:cstheme="minorHAnsi"/>
          <w:lang w:val="en-US" w:eastAsia="en-GB"/>
        </w:rPr>
        <w:t>May.</w:t>
      </w:r>
      <w:r w:rsidRPr="0048693D">
        <w:rPr>
          <w:rFonts w:eastAsia="Times New Roman" w:cstheme="minorHAnsi"/>
          <w:lang w:eastAsia="en-GB"/>
        </w:rPr>
        <w:t> </w:t>
      </w:r>
    </w:p>
    <w:p w14:paraId="603B1E7C" w14:textId="570D72B5" w:rsidR="00C56BCA" w:rsidRDefault="00C56BCA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9F666AA" w14:textId="36DCCB0C" w:rsidR="00C56BCA" w:rsidRPr="00303FA4" w:rsidRDefault="00C56BCA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303FA4">
        <w:rPr>
          <w:rFonts w:eastAsia="Times New Roman" w:cstheme="minorHAnsi"/>
          <w:b/>
          <w:bCs/>
          <w:lang w:eastAsia="en-GB"/>
        </w:rPr>
        <w:t>C Award courses</w:t>
      </w:r>
    </w:p>
    <w:p w14:paraId="4F665C22" w14:textId="16DB0FC7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These courses will commence at the end of May.</w:t>
      </w:r>
    </w:p>
    <w:p w14:paraId="6CF8F2D9" w14:textId="3B391F4D" w:rsidR="00075B6E" w:rsidRDefault="00075B6E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19729E46" w14:textId="33FEBB0E" w:rsidR="00075B6E" w:rsidRPr="00075B6E" w:rsidRDefault="00075B6E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075B6E">
        <w:rPr>
          <w:rFonts w:eastAsia="Times New Roman" w:cstheme="minorHAnsi"/>
          <w:b/>
          <w:bCs/>
          <w:lang w:eastAsia="en-GB"/>
        </w:rPr>
        <w:t>Online C Award Written Paper</w:t>
      </w:r>
    </w:p>
    <w:p w14:paraId="4E5AE5AC" w14:textId="5E7772C4" w:rsidR="00075B6E" w:rsidRDefault="00075B6E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online Written Paper </w:t>
      </w:r>
      <w:r w:rsidR="006829BE">
        <w:rPr>
          <w:rFonts w:eastAsia="Times New Roman" w:cstheme="minorHAnsi"/>
          <w:lang w:eastAsia="en-GB"/>
        </w:rPr>
        <w:t>is now available</w:t>
      </w:r>
      <w:r>
        <w:rPr>
          <w:rFonts w:eastAsia="Times New Roman" w:cstheme="minorHAnsi"/>
          <w:lang w:eastAsia="en-GB"/>
        </w:rPr>
        <w:t>.</w:t>
      </w:r>
      <w:r w:rsidR="006829BE">
        <w:rPr>
          <w:rFonts w:eastAsia="Times New Roman" w:cstheme="minorHAnsi"/>
          <w:lang w:eastAsia="en-GB"/>
        </w:rPr>
        <w:t xml:space="preserve"> A copy of the Application Form and an accompanying Guide are on our website.</w:t>
      </w:r>
    </w:p>
    <w:p w14:paraId="06006E5D" w14:textId="5996997C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18B10A1" w14:textId="19D1FC94" w:rsidR="00255709" w:rsidRPr="00303FA4" w:rsidRDefault="00255709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303FA4">
        <w:rPr>
          <w:rFonts w:eastAsia="Times New Roman" w:cstheme="minorHAnsi"/>
          <w:b/>
          <w:bCs/>
          <w:lang w:eastAsia="en-GB"/>
        </w:rPr>
        <w:t>B Award courses</w:t>
      </w:r>
    </w:p>
    <w:p w14:paraId="0E751B24" w14:textId="5BBC879C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These courses will (subject to the Government’s national roadmap</w:t>
      </w:r>
      <w:r w:rsidR="00303FA4">
        <w:rPr>
          <w:rFonts w:eastAsia="Times New Roman" w:cstheme="minorHAnsi"/>
          <w:lang w:eastAsia="en-GB"/>
        </w:rPr>
        <w:t xml:space="preserve"> being implemented as planned</w:t>
      </w:r>
      <w:r>
        <w:rPr>
          <w:rFonts w:eastAsia="Times New Roman" w:cstheme="minorHAnsi"/>
          <w:lang w:eastAsia="en-GB"/>
        </w:rPr>
        <w:t>) commence in July.</w:t>
      </w:r>
    </w:p>
    <w:p w14:paraId="6AAB5219" w14:textId="52E19139" w:rsidR="006829BE" w:rsidRDefault="006829BE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5CCA20BF" w14:textId="77777777" w:rsidR="006829BE" w:rsidRDefault="006829BE" w:rsidP="006829BE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Extension of the England Netball and Netball Europe Officiating Awards</w:t>
      </w:r>
    </w:p>
    <w:p w14:paraId="515730D4" w14:textId="14576F31" w:rsidR="006829BE" w:rsidRDefault="006829BE" w:rsidP="006829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 further extension has been confirmed for learners on the Officiating Pathway-22 months from the original expiry date. </w:t>
      </w:r>
      <w:r>
        <w:rPr>
          <w:rFonts w:eastAsia="Times New Roman" w:cstheme="minorHAnsi"/>
          <w:lang w:eastAsia="en-GB"/>
        </w:rPr>
        <w:t xml:space="preserve">I </w:t>
      </w:r>
      <w:r>
        <w:rPr>
          <w:rFonts w:eastAsia="Times New Roman" w:cstheme="minorHAnsi"/>
          <w:lang w:eastAsia="en-GB"/>
        </w:rPr>
        <w:t xml:space="preserve">will contact learners </w:t>
      </w:r>
      <w:r>
        <w:rPr>
          <w:rFonts w:eastAsia="Times New Roman" w:cstheme="minorHAnsi"/>
          <w:lang w:eastAsia="en-GB"/>
        </w:rPr>
        <w:t xml:space="preserve">direct </w:t>
      </w:r>
      <w:r>
        <w:rPr>
          <w:rFonts w:eastAsia="Times New Roman" w:cstheme="minorHAnsi"/>
          <w:lang w:eastAsia="en-GB"/>
        </w:rPr>
        <w:t>to confirm their specific situation.</w:t>
      </w:r>
    </w:p>
    <w:p w14:paraId="328D19A4" w14:textId="77777777" w:rsidR="006829BE" w:rsidRDefault="006829BE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2139F955" w14:textId="274689E0" w:rsidR="00255709" w:rsidRPr="00303FA4" w:rsidRDefault="00255709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303FA4">
        <w:rPr>
          <w:rFonts w:eastAsia="Times New Roman" w:cstheme="minorHAnsi"/>
          <w:b/>
          <w:bCs/>
          <w:lang w:eastAsia="en-GB"/>
        </w:rPr>
        <w:t>County/Regional support</w:t>
      </w:r>
    </w:p>
    <w:p w14:paraId="4AF55009" w14:textId="2C2596AB" w:rsidR="00075B6E" w:rsidRDefault="00493BAC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Essex Met</w:t>
      </w:r>
      <w:r w:rsidR="00255709">
        <w:rPr>
          <w:rFonts w:eastAsia="Times New Roman" w:cstheme="minorHAnsi"/>
          <w:lang w:eastAsia="en-GB"/>
        </w:rPr>
        <w:t xml:space="preserve"> and L&amp;SER remain committed to the development of umpires and will continue to provide mentoring to learner umpires</w:t>
      </w:r>
      <w:r>
        <w:rPr>
          <w:rFonts w:eastAsia="Times New Roman" w:cstheme="minorHAnsi"/>
          <w:lang w:eastAsia="en-GB"/>
        </w:rPr>
        <w:t xml:space="preserve"> as they progress along the Officiating Pathway</w:t>
      </w:r>
      <w:r w:rsidR="00255709">
        <w:rPr>
          <w:rFonts w:eastAsia="Times New Roman" w:cstheme="minorHAnsi"/>
          <w:lang w:eastAsia="en-GB"/>
        </w:rPr>
        <w:t xml:space="preserve">. </w:t>
      </w:r>
    </w:p>
    <w:p w14:paraId="309FC48B" w14:textId="77777777" w:rsidR="00075B6E" w:rsidRDefault="00075B6E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110D8BD3" w14:textId="315D0F00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Given the centralised management of booking</w:t>
      </w:r>
      <w:r w:rsidR="00075B6E">
        <w:rPr>
          <w:rFonts w:eastAsia="Times New Roman" w:cstheme="minorHAnsi"/>
          <w:lang w:eastAsia="en-GB"/>
        </w:rPr>
        <w:t>s by EN</w:t>
      </w:r>
      <w:r>
        <w:rPr>
          <w:rFonts w:eastAsia="Times New Roman" w:cstheme="minorHAnsi"/>
          <w:lang w:eastAsia="en-GB"/>
        </w:rPr>
        <w:t xml:space="preserve">, </w:t>
      </w:r>
      <w:r w:rsidR="00493BAC">
        <w:rPr>
          <w:rFonts w:eastAsia="Times New Roman" w:cstheme="minorHAnsi"/>
          <w:lang w:eastAsia="en-GB"/>
        </w:rPr>
        <w:t>Essex Met</w:t>
      </w:r>
      <w:r>
        <w:rPr>
          <w:rFonts w:eastAsia="Times New Roman" w:cstheme="minorHAnsi"/>
          <w:lang w:eastAsia="en-GB"/>
        </w:rPr>
        <w:t xml:space="preserve"> will not be able </w:t>
      </w:r>
      <w:r w:rsidR="00075B6E">
        <w:rPr>
          <w:rFonts w:eastAsia="Times New Roman" w:cstheme="minorHAnsi"/>
          <w:lang w:eastAsia="en-GB"/>
        </w:rPr>
        <w:t xml:space="preserve">to continue </w:t>
      </w:r>
      <w:r>
        <w:rPr>
          <w:rFonts w:eastAsia="Times New Roman" w:cstheme="minorHAnsi"/>
          <w:lang w:eastAsia="en-GB"/>
        </w:rPr>
        <w:t xml:space="preserve">to subsidise course costs by reducing costs to </w:t>
      </w:r>
      <w:r w:rsidR="00493BAC">
        <w:rPr>
          <w:rFonts w:eastAsia="Times New Roman" w:cstheme="minorHAnsi"/>
          <w:lang w:eastAsia="en-GB"/>
        </w:rPr>
        <w:t>its</w:t>
      </w:r>
      <w:r>
        <w:rPr>
          <w:rFonts w:eastAsia="Times New Roman" w:cstheme="minorHAnsi"/>
          <w:lang w:eastAsia="en-GB"/>
        </w:rPr>
        <w:t xml:space="preserve"> learners: however, </w:t>
      </w:r>
      <w:r w:rsidR="00493BAC">
        <w:rPr>
          <w:rFonts w:eastAsia="Times New Roman" w:cstheme="minorHAnsi"/>
          <w:lang w:eastAsia="en-GB"/>
        </w:rPr>
        <w:t>we</w:t>
      </w:r>
      <w:r>
        <w:rPr>
          <w:rFonts w:eastAsia="Times New Roman" w:cstheme="minorHAnsi"/>
          <w:lang w:eastAsia="en-GB"/>
        </w:rPr>
        <w:t xml:space="preserve"> will </w:t>
      </w:r>
      <w:r w:rsidR="00075B6E">
        <w:rPr>
          <w:rFonts w:eastAsia="Times New Roman" w:cstheme="minorHAnsi"/>
          <w:lang w:eastAsia="en-GB"/>
        </w:rPr>
        <w:t xml:space="preserve">explore other options for financial support, including offering </w:t>
      </w:r>
      <w:r>
        <w:rPr>
          <w:rFonts w:eastAsia="Times New Roman" w:cstheme="minorHAnsi"/>
          <w:lang w:eastAsia="en-GB"/>
        </w:rPr>
        <w:t xml:space="preserve">a bursary/grant to eligible learners. </w:t>
      </w:r>
      <w:r w:rsidR="00493BAC">
        <w:rPr>
          <w:rFonts w:eastAsia="Times New Roman" w:cstheme="minorHAnsi"/>
          <w:lang w:eastAsia="en-GB"/>
        </w:rPr>
        <w:t>The Officiating Funding Application Form is available on our website.</w:t>
      </w:r>
    </w:p>
    <w:p w14:paraId="1396AE19" w14:textId="16A1B646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54DA4FF4" w14:textId="591593C7" w:rsidR="00255709" w:rsidRPr="00303FA4" w:rsidRDefault="00255709" w:rsidP="0048693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303FA4">
        <w:rPr>
          <w:rFonts w:eastAsia="Times New Roman" w:cstheme="minorHAnsi"/>
          <w:b/>
          <w:bCs/>
          <w:lang w:eastAsia="en-GB"/>
        </w:rPr>
        <w:t>Contact</w:t>
      </w:r>
    </w:p>
    <w:p w14:paraId="162F91DD" w14:textId="00F9CC7F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Please contact </w:t>
      </w:r>
      <w:r w:rsidR="00493BAC">
        <w:rPr>
          <w:rFonts w:eastAsia="Times New Roman" w:cstheme="minorHAnsi"/>
          <w:lang w:eastAsia="en-GB"/>
        </w:rPr>
        <w:t>me</w:t>
      </w:r>
      <w:r>
        <w:rPr>
          <w:rFonts w:eastAsia="Times New Roman" w:cstheme="minorHAnsi"/>
          <w:lang w:eastAsia="en-GB"/>
        </w:rPr>
        <w:t xml:space="preserve"> if you have any queries or would like any further information.</w:t>
      </w:r>
    </w:p>
    <w:p w14:paraId="2E3ED593" w14:textId="3B9440AB" w:rsidR="00303FA4" w:rsidRDefault="00303FA4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181B8E9" w14:textId="3E6D9D59" w:rsidR="00303FA4" w:rsidRDefault="00303FA4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Any changes or updates to any of the above will be advised as soon as possible.</w:t>
      </w:r>
    </w:p>
    <w:p w14:paraId="0698E02D" w14:textId="31DCDD5D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125096A" w14:textId="18EF4B03" w:rsidR="00255709" w:rsidRDefault="00255709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Jane Kelloe</w:t>
      </w:r>
    </w:p>
    <w:p w14:paraId="2F1D6E7C" w14:textId="60A96AEA" w:rsidR="00255709" w:rsidRPr="0048693D" w:rsidRDefault="00493BAC" w:rsidP="0048693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County Umpiring Secretary, Essex Metropolitan Netball Association</w:t>
      </w:r>
      <w:r w:rsidR="00303FA4">
        <w:rPr>
          <w:rFonts w:eastAsia="Times New Roman" w:cstheme="minorHAnsi"/>
          <w:lang w:eastAsia="en-GB"/>
        </w:rPr>
        <w:tab/>
      </w:r>
      <w:r w:rsidR="00303FA4">
        <w:rPr>
          <w:rFonts w:eastAsia="Times New Roman" w:cstheme="minorHAnsi"/>
          <w:lang w:eastAsia="en-GB"/>
        </w:rPr>
        <w:tab/>
      </w:r>
      <w:r w:rsidR="006829BE">
        <w:rPr>
          <w:rFonts w:eastAsia="Times New Roman" w:cstheme="minorHAnsi"/>
          <w:lang w:eastAsia="en-GB"/>
        </w:rPr>
        <w:t>29</w:t>
      </w:r>
      <w:r>
        <w:rPr>
          <w:rFonts w:eastAsia="Times New Roman" w:cstheme="minorHAnsi"/>
          <w:lang w:eastAsia="en-GB"/>
        </w:rPr>
        <w:t xml:space="preserve"> April</w:t>
      </w:r>
      <w:r w:rsidR="00303FA4">
        <w:rPr>
          <w:rFonts w:eastAsia="Times New Roman" w:cstheme="minorHAnsi"/>
          <w:lang w:eastAsia="en-GB"/>
        </w:rPr>
        <w:t xml:space="preserve"> 2021</w:t>
      </w:r>
    </w:p>
    <w:p w14:paraId="0CDDD45C" w14:textId="77777777" w:rsidR="00624C2F" w:rsidRPr="0048693D" w:rsidRDefault="00624C2F">
      <w:pPr>
        <w:rPr>
          <w:rFonts w:cstheme="minorHAnsi"/>
        </w:rPr>
      </w:pPr>
    </w:p>
    <w:sectPr w:rsidR="00624C2F" w:rsidRPr="0048693D" w:rsidSect="0004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93C"/>
    <w:multiLevelType w:val="hybridMultilevel"/>
    <w:tmpl w:val="3CF03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763EF"/>
    <w:multiLevelType w:val="multilevel"/>
    <w:tmpl w:val="17020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E47E0"/>
    <w:multiLevelType w:val="multilevel"/>
    <w:tmpl w:val="7E0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87E69"/>
    <w:multiLevelType w:val="multilevel"/>
    <w:tmpl w:val="95267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90979"/>
    <w:multiLevelType w:val="hybridMultilevel"/>
    <w:tmpl w:val="FB3E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3D"/>
    <w:rsid w:val="00040479"/>
    <w:rsid w:val="00075B6E"/>
    <w:rsid w:val="00255709"/>
    <w:rsid w:val="00303FA4"/>
    <w:rsid w:val="0048693D"/>
    <w:rsid w:val="00493BAC"/>
    <w:rsid w:val="00624C2F"/>
    <w:rsid w:val="006829BE"/>
    <w:rsid w:val="00A217C4"/>
    <w:rsid w:val="00C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9679"/>
  <w15:docId w15:val="{8CA9063B-AC32-4C8E-A387-211A6212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8693D"/>
  </w:style>
  <w:style w:type="character" w:customStyle="1" w:styleId="eop">
    <w:name w:val="eop"/>
    <w:basedOn w:val="DefaultParagraphFont"/>
    <w:rsid w:val="0048693D"/>
  </w:style>
  <w:style w:type="paragraph" w:customStyle="1" w:styleId="paragraph">
    <w:name w:val="paragraph"/>
    <w:basedOn w:val="Normal"/>
    <w:rsid w:val="004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superscript">
    <w:name w:val="spellingerrorsuperscript"/>
    <w:basedOn w:val="DefaultParagraphFont"/>
    <w:rsid w:val="0048693D"/>
  </w:style>
  <w:style w:type="paragraph" w:styleId="ListParagraph">
    <w:name w:val="List Paragraph"/>
    <w:basedOn w:val="Normal"/>
    <w:uiPriority w:val="34"/>
    <w:qFormat/>
    <w:rsid w:val="003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2021-04-29T17:12:00Z</cp:lastPrinted>
  <dcterms:created xsi:type="dcterms:W3CDTF">2021-03-21T17:57:00Z</dcterms:created>
  <dcterms:modified xsi:type="dcterms:W3CDTF">2021-04-29T17:15:00Z</dcterms:modified>
</cp:coreProperties>
</file>